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F4" w:rsidRDefault="001857F4" w:rsidP="00D10E5B">
      <w:pPr>
        <w:spacing w:line="360" w:lineRule="auto"/>
        <w:rPr>
          <w:rFonts w:ascii="Batang" w:hAnsi="Batang" w:hint="eastAsia"/>
          <w:szCs w:val="21"/>
        </w:rPr>
      </w:pPr>
      <w:r>
        <w:rPr>
          <w:rFonts w:ascii="Batang" w:hAnsi="Batang" w:hint="eastAsia"/>
          <w:szCs w:val="21"/>
        </w:rPr>
        <w:t>#</w:t>
      </w:r>
      <w:r>
        <w:rPr>
          <w:rFonts w:ascii="Batang" w:hAnsi="Batang" w:hint="eastAsia"/>
          <w:szCs w:val="21"/>
        </w:rPr>
        <w:t>从人员</w:t>
      </w:r>
      <w:r>
        <w:rPr>
          <w:rFonts w:ascii="Batang" w:hAnsi="Batang" w:hint="eastAsia"/>
          <w:szCs w:val="21"/>
        </w:rPr>
        <w:t>,</w:t>
      </w:r>
      <w:r>
        <w:rPr>
          <w:rFonts w:ascii="Batang" w:hAnsi="Batang" w:hint="eastAsia"/>
          <w:szCs w:val="21"/>
        </w:rPr>
        <w:t>模块</w:t>
      </w:r>
      <w:r>
        <w:rPr>
          <w:rFonts w:ascii="Batang" w:hAnsi="Batang" w:hint="eastAsia"/>
          <w:szCs w:val="21"/>
        </w:rPr>
        <w:t>,</w:t>
      </w:r>
      <w:r>
        <w:rPr>
          <w:rFonts w:ascii="Batang" w:hAnsi="Batang" w:hint="eastAsia"/>
          <w:szCs w:val="21"/>
        </w:rPr>
        <w:t>时间三个维度考虑</w:t>
      </w:r>
      <w:r>
        <w:rPr>
          <w:rFonts w:ascii="Batang" w:hAnsi="Batang" w:hint="eastAsia"/>
          <w:szCs w:val="21"/>
        </w:rPr>
        <w:t>BUG,</w:t>
      </w:r>
      <w:r>
        <w:rPr>
          <w:rFonts w:ascii="Batang" w:hAnsi="Batang" w:hint="eastAsia"/>
          <w:szCs w:val="21"/>
        </w:rPr>
        <w:t>任务</w:t>
      </w:r>
      <w:r>
        <w:rPr>
          <w:rFonts w:ascii="Batang" w:hAnsi="Batang" w:hint="eastAsia"/>
          <w:szCs w:val="21"/>
        </w:rPr>
        <w:t>,</w:t>
      </w:r>
      <w:r>
        <w:rPr>
          <w:rFonts w:ascii="Batang" w:hAnsi="Batang" w:hint="eastAsia"/>
          <w:szCs w:val="21"/>
        </w:rPr>
        <w:t>特征数量</w:t>
      </w:r>
      <w:r>
        <w:rPr>
          <w:rFonts w:ascii="Batang" w:hAnsi="Batang" w:hint="eastAsia"/>
          <w:szCs w:val="21"/>
        </w:rPr>
        <w:t>,</w:t>
      </w:r>
      <w:r>
        <w:rPr>
          <w:rFonts w:ascii="Batang" w:hAnsi="Batang" w:hint="eastAsia"/>
          <w:szCs w:val="21"/>
        </w:rPr>
        <w:t>及其变化趋势</w:t>
      </w:r>
      <w:r>
        <w:rPr>
          <w:rFonts w:ascii="Batang" w:hAnsi="Batang" w:hint="eastAsia"/>
          <w:szCs w:val="21"/>
        </w:rPr>
        <w:t xml:space="preserve">. 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>data &lt;- read.csv("e:/jria.csv");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 w:hint="eastAsia"/>
          <w:szCs w:val="21"/>
        </w:rPr>
        <w:t>//</w:t>
      </w:r>
      <w:r w:rsidRPr="00D10E5B">
        <w:rPr>
          <w:rFonts w:ascii="Batang" w:hAnsi="Batang" w:hint="eastAsia"/>
          <w:szCs w:val="21"/>
        </w:rPr>
        <w:t>数据预处理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>data$ASSIGNEE &lt;- as.character(data$ASSIGNEE);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>data$issuetype &lt;- as.numeric(data$issuetype);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>data$issuenum &lt;- as.numeric(data$issuenum);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>data$comname &lt;- as.character(data$comname);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>temp &lt;-as.Date(as.character(data$RESOLUTIONDATE))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>data$reso.year &lt;- format(temp,format = "%Y")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>data$reso.month &lt;- format(temp,format = "%m")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>data$reso.day &lt;- format(temp,format = "%d")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>temp &lt;-as.Date(as.character(data$CREATED))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>data$create.year &lt;- format(temp,format = "%Y")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>data$create.month &lt;- format(temp,format = "%m")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>data$create.day &lt;- format(temp,format = "%d")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>aggfun &lt;- function(data,statcolname){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 xml:space="preserve">  result.new &lt;- aggregate(data$issueid,by = list("year" = data$create.year,"month" = data$create.month,"day"=data$create.day,statcolname=data[,statcolname]),length);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 xml:space="preserve">  colnames(result.new)[5] &lt;- paste(statcolname,"newnumber",sep = ".");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 xml:space="preserve">  colnames(result.new)[4] &lt;- statcolname;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 xml:space="preserve">  result.new &lt;-  result.new[order( result.new$year, result.new$month, result.new$day,decreasing = FALSE),];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 xml:space="preserve">  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 xml:space="preserve">  result.reso &lt;- aggregate(data$issueid,by = list("year" = data$reso.year,"month" = data$reso.month,"day"=data$reso.day,statcolname=data[,statcolname]),length);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lastRenderedPageBreak/>
        <w:t xml:space="preserve">  colnames(result.reso)[5] &lt;- paste(statcolname,"resonumber",sep = ".");;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 xml:space="preserve">  colnames(result.reso)[4] &lt;- statcolname;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 xml:space="preserve">  result.reso &lt;-  result.reso[order( result.reso$year, result.reso$month, result.reso$day,decreasing = FALSE),];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 xml:space="preserve">  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 xml:space="preserve">  result &lt;- merge(result.new,result.reso,by=c("year","month","day",statcolname),all = TRUE);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 xml:space="preserve">  result[is.na(result[,5]),5] &lt;- 0;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 xml:space="preserve">  result[is.na(result[,6]),6] &lt;- 0;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 xml:space="preserve">  </w:t>
      </w:r>
    </w:p>
    <w:p w:rsidR="00D10E5B" w:rsidRP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 xml:space="preserve">  return(result);</w:t>
      </w:r>
    </w:p>
    <w:p w:rsidR="00D10E5B" w:rsidRDefault="00D10E5B" w:rsidP="00D10E5B">
      <w:pPr>
        <w:spacing w:line="360" w:lineRule="auto"/>
        <w:rPr>
          <w:rFonts w:ascii="Batang" w:hAnsi="Batang"/>
          <w:szCs w:val="21"/>
        </w:rPr>
      </w:pPr>
      <w:r w:rsidRPr="00D10E5B">
        <w:rPr>
          <w:rFonts w:ascii="Batang" w:hAnsi="Batang"/>
          <w:szCs w:val="21"/>
        </w:rPr>
        <w:t>}</w:t>
      </w:r>
    </w:p>
    <w:sectPr w:rsidR="00D10E5B" w:rsidSect="009C2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606" w:rsidRDefault="00432606" w:rsidP="00BA545E">
      <w:r>
        <w:separator/>
      </w:r>
    </w:p>
  </w:endnote>
  <w:endnote w:type="continuationSeparator" w:id="1">
    <w:p w:rsidR="00432606" w:rsidRDefault="00432606" w:rsidP="00BA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606" w:rsidRDefault="00432606" w:rsidP="00BA545E">
      <w:r>
        <w:separator/>
      </w:r>
    </w:p>
  </w:footnote>
  <w:footnote w:type="continuationSeparator" w:id="1">
    <w:p w:rsidR="00432606" w:rsidRDefault="00432606" w:rsidP="00BA5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1E2"/>
    <w:rsid w:val="001857F4"/>
    <w:rsid w:val="00432606"/>
    <w:rsid w:val="005A4380"/>
    <w:rsid w:val="00616623"/>
    <w:rsid w:val="00673832"/>
    <w:rsid w:val="006D6C3A"/>
    <w:rsid w:val="006F616B"/>
    <w:rsid w:val="00773F92"/>
    <w:rsid w:val="009962A8"/>
    <w:rsid w:val="009C2D47"/>
    <w:rsid w:val="00BA545E"/>
    <w:rsid w:val="00C97B9D"/>
    <w:rsid w:val="00CF31E2"/>
    <w:rsid w:val="00D10E5B"/>
    <w:rsid w:val="00DD5D93"/>
    <w:rsid w:val="00E65843"/>
    <w:rsid w:val="00F55C8E"/>
    <w:rsid w:val="00FA060F"/>
    <w:rsid w:val="00FC39B7"/>
    <w:rsid w:val="00FF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4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4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songjja</dc:creator>
  <cp:lastModifiedBy>songjja</cp:lastModifiedBy>
  <cp:revision>4</cp:revision>
  <dcterms:created xsi:type="dcterms:W3CDTF">2015-09-30T08:32:00Z</dcterms:created>
  <dcterms:modified xsi:type="dcterms:W3CDTF">2015-10-09T02:10:00Z</dcterms:modified>
</cp:coreProperties>
</file>